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Медицинская принадлежность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