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 համայնքի Գուգարք և Շահումյան բնակավայրերի 2025թ․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Վեներա Վասիլյան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 համայնքի Գուգարք և Շահումյան բնակավայրերի 2025թ․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 համայնքի Գուգարք և Շահումյան բնակավայրերի 2025թ․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 համայնքի Գուգարք և Շահումյան բնակավայրերի 2025թ․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ԼՄՎՀ 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ԼՄՎՀ 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ԼՄՎՀ 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ԼՄՎՀ 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ԼՄՎՀ 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 համայնքի Գուգարք և Շահումյան բնակավայրերի 2025թ․ կարիքների համար
սեղմված բնական գազի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5034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