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2025.01.22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ՀԱԷԿ-ԷԱՃԱՊՁԲ-10/25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Հայկական ատոմային էլեկտրակայան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Արմավիրի մարզ, ք. Մեծամոր</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Տոներ և քարթրիջ</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Սոֆյա Արզումանյան </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+37410200491</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sofya.arzumanyan@anpp.am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Հայկական ատոմային էլեկտրակայան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ՀԱԷԿ-ԷԱՃԱՊՁԲ-10/25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2025.01.22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Հայկական ատոմային էլեկտրակայան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Հայկական ատոմային էլեկտրակայան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Տոներ և քարթրիջ</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Հայկական ատոմային էլեկտրակայան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Տոներ և քարթրիջ</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ՀԱԷԿ-ԷԱՃԱՊՁԲ-10/25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sofya.arzumanyan@anpp.am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Տոներ և քարթրիջ</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Տոներ-Քարթրիջ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Տոներ-Քարթրիջ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Տոներ-տուբա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398.84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3.9992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412.8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2025.02.04. 12:00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ՀԱԷԿ-ԷԱՃԱՊՁԲ-10/25</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Հայկական ատոմային էլեկտրակայան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ՀԱԷԿ-ԷԱՃԱՊՁԲ-10/25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ՀԱԷԿ-ԷԱՃԱՊՁԲ-10/25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«ՀԱԷԿ-ԷԱՃԱՊՁԲ-10/25»*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Հայկական ատոմային էլեկտրակայան ՓԲԸ*  (այսուհետ` Պատվիրատու) կողմից կազմակերպված` ՀԱԷԿ-ԷԱՃԱՊՁԲ-10/25*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Հայկական ատոմային էլեկտրակայան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«ՀԱԷԿ-ԷԱՃԱՊՁԲ-10/25»*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Հայկական ատոմային էլեկտրակայան ՓԲԸ*  (այսուհետ` Պատվիրատու) կողմից կազմակերպված` ՀԱԷԿ-ԷԱՃԱՊՁԲ-10/25*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Հայկական ատոմային էլեկտրակայան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ՀԱԷԿ ՓԲԸ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Տոներ-Քարթրիջ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ՀՊ Լազեր Ջեթ ՄՖՊ Մ130ա (17Ա) (HР LaserJet   MFP M130a, (17A)) Բազմաֆունկցիոնալ  սարքի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Տոներ-Քարթրիջ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ՀՊ Լազեր Ջեթ Պռո Մ102ա (HР LaserJet  Pro M 102a)  տպիչի համար (17А)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ԴԵԼԼ 3330դն Մոնոխրոմ ՕԻկսՌ10Ռ 001Վ01 (DELL 3330dn Monocrom OXR10R 001V01) Տպիչի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Տոներ-տուբա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ՇՀԱՐՓ ԱՌ-Մ 155 (SHARP AR-M 155) Բազմաֆունկցիոնալ սարքի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ԴԵԼԼ 3330դն Մոնոխրոմ ՕԻկսՌ10Ռ 001Վ01 (DELL 3330dn Monocrom OXR10R 001V01) Տպիչի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ՀՊ Դեսք Ջեթ 840ց (HР DJ  840c)  Տպիչի համար լրակազմ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ԴԵԼԼ 1320ց (Dell1320c) Տպիչի համար լրակազմ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ԴԵԼԼ 1720 (Dell 1720) Տպիչի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Լեքսմարկ ց500ն (Lexmark c500n) Տպիչի համար, լրակազմ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Մեջի Քոլոր 7450 II (Magi Color 7450II) տպիչի համար,  լրակազմ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ՀՊ Քոլոր Լազեր  5550ն (HP CLJ 5550n) տպիչի համար, լրակազմ,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ՀՊ Լազեր Ջեթ 4100 (HP LJ 4100) Տպիչի համար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օրացույցային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Տոներ-Քարթրիջ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Տոներ-Քարթրիջ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Տոներ-տուբա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