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ԼՄՎՀ ԷԱՃԾՁԲ-25/29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համայնքապետարանի աշխատակազմ ՀԿՀ</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Լոռու մարզ ,ք․ Վանաձոր, Տիգրան Մեծի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Վանաձոր համայնքի (Վանաձոր քաղաքի, Գուգարք, Շահումյան և Դարպաս բնակավայրերի) կարիքների համար անասնաբուժական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 Մաշինյան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060650369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gnumnervanadzor@mail.ru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համայնքապետարանի աշխատակազմ ՀԿՀ</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ԼՄՎՀ ԷԱՃԾՁԲ-25/29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համայնքապետարանի աշխատակազմ ՀԿՀ</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համայնքապետարանի աշխատակազմ ՀԿՀ</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Վանաձոր համայնքի (Վանաձոր քաղաքի, Գուգարք, Շահումյան և Դարպաս բնակավայրերի) կարիքների համար անասնաբուժական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համայնքապետարանի աշխատակազմ ՀԿՀ</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Վանաձոր համայնքի (Վանաձոր քաղաքի, Գուգարք, Շահումյան և Դարպաս բնակավայրերի) կարիքների համար անասնաբուժական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ԼՄՎՀ ԷԱՃԾՁԲ-25/29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gnumnervanadzor@mail.ru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Վանաձոր համայնքի (Վանաձոր քաղաքի, Գուգարք, Շահումյան և Դարպաս բնակավայրերի) կարիքների համար անասնաբուժական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4.5541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426.91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ԼՄՎՀ ԷԱՃԾՁԲ-25/29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համայնքապետարանի աշխատակազմ ՀԿՀ</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ԼՄՎՀ ԷԱՃԾՁԲ-25/29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ԼՄՎՀ ԷԱՃԾՁԲ-25/29»*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ԷԱՃԾՁԲ-25/29*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- 900232001280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ԼՄՎՀ ԷԱՃԾՁԲ-25/29»*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ԷԱՃԾՁԲ-25/29*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- 900232001280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ՎԱՆԱՁՈՐ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Վանաձոր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Գուգարք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Շահումյան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31.12.2025թ.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85221000/4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անասնաբույժի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