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դեղորայքի ձեռքբերում ԲԲԿ-ԷԱՃԱՊՁԲ-26/04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դեղորայքի ձեռքբերում ԲԲԿ-ԷԱՃԱՊՁԲ-26/04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դեղորայքի ձեռքբերում ԲԲԿ-ԷԱՃԱՊՁԲ-26/04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դեղորայքի ձեռքբերում ԲԲԿ-ԷԱՃԱՊՁԲ-26/04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Խոլիկալցիֆերոլ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156մգ/5մլ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հիդրոքլորիդ)լուծույթ, կաթիլաներարկման 2մգ/մլ, 200մլ պլաստիկե փաթեթ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60մգ/մլ, 500մլ պլաստիկե փաթեթ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լուծույթ, ներարկման, 2850 ՄՄ AXa/0,3մլ, 0,3մլ նախալցված ներարկիչներ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լուծույթ ներարկման20մգ/0,2մլ, 0,2մլ նախալցված ներարկիչներ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լուծույթ ներարկման 40մգ/0,4մլ, 0,4մլ նախալցված ներարկիչներ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հիդրոսուլֆատ) դեղահատեր թաղանթապատ 75մգ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Խոլիկալցիֆերոլ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լուծույթ, ներքին ընդունման, 15000 ՄՄ/մլ, 10մլ ապակե սրվակ-կաթոցիկ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156մգ/5մլ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դեղափոշի ներքին ընդունմ.դեղակ. 100մլ  125 մգ/5մլ + 31,25 մգ /5 մլ, ապակե շշիկ և չափիչ գդալ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դեղահատ 500մգ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100մգ/5մլ 20մլ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 200մգ/5մլ 20մլ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400մգ/250մլ, 250մլ, պլաստիկե փաթեթ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500մլ պլաստիկե փաթեթ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(torasemide) դեղահատեր 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դեղապատիճներ, երկարատև ձերբազատմամբ 90մգ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լուծույթ, ներարկման 2մգ/մլ, 2մլ ամպուլներ, 2մլ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ապակե սրվակ լուծույթ ներարկման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(anastrozole) դեղահատեր, թաղանթապատ 1մգ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դեղահատեր, ծամելու 400մգ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