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БРП ОНКС РА “Центр образовательных программ”</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0070, ул. С. Врацяна 73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ԿԾԿԾԻԳ-ԷԱՃԱՊՁԲ-25/24 для нужд БРП ОНКС РА “Центр образовательных программ”</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Анаит Аракелян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98389689 (ներքին հեռախոսահամար՝ 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БРП ОНКС РА “Центр образовательных программ”</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ԿԾԿԾԻԳ-ԷԱՃԱՊՁԲ-25/24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ԿԾԿԾԻԳ-ԷԱՃԱՊՁԲ-25/24 для нужд БРП ОНКС РА “Центр образовательных программ”</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ԿԾԿԾԻԳ-ԷԱՃԱՊՁԲ-25/24 для нужд БРП ОНКС РА “Центр образовательных программ”</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БРП ОНКС РА “Центр образовательных программ”</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ԿԾԿԾԻԳ-ԷԱՃԱՊՁԲ-25/24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ԿԾԿԾԻԳ-ԷԱՃԱՊՁԲ-25/24 для нужд БРП ОНКС РА “Центр образовательных программ”</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лаборатории географии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382.77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447.46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2025.09.22.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ԿԾԿԾԻԳ-ԷԱՃԱՊՁԲ-25/24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ԿԾԿԾԻԳ-ԷԱՃԱՊՁԲ-25/24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ԿԾԿԾԻԳ-ԷԱՃԱՊՁԲ-25/24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БРП ОНКС РА “Центр образовательных программ”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"ԿԾԿԾԻԳ-ԷԱՃԱՊՁԲ-25/24"*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"ԿԾԿԾԻԳ-ԷԱՃԱՊՁԲ-25/24"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ԿԾԿԾԻԳ-ԷԱՃԱՊՁԲ-25/24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"ԿԾԿԾԻԳ-ԷԱՃԱՊՁԲ-25/24"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ԿԾԿԾԻԳ-ԷԱՃԱՊՁԲ-25/24*</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БРП ОНКС РА “Центр образовательных программ”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ԿԾԿԾԻԳ-ԷԱՃԱՊՁԲ-25/24</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ԿԾԿԾԻԳ-ԷԱՃԱՊՁԲ-25/24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_____</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ԿԾԿԾԻԳ-ԷԱՃԱՊՁԲ-25/24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лаборатории географии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ԿԾԿԾԻԳ-ԷԱՃԱՊՁԲ-25/24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Приложении 2 к приложенному Приложении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прикрепленной Приложении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ԿԾԿԾԻԳ-ԷԱՃԱՊՁԲ-25/24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ԿԾԿԾԻԳ-ԷԱՃԱՊՁԲ-25/24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ԿԾԿԾԻԳ-ԷԱՃԱՊՁԲ-25/24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