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ժամանակի հսկողության սարքեր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ժամանակի հսկողության սարքեր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ժամանակի հսկողության սարքեր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ժամանակի հսկողության սարքեր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հսկողության սարքերի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ՔԿԾ-ԷԱՃԱՊՁԲ-26/30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ՔԿԾ-ԷԱՃԱՊՁԲ-26/30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___10__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հսկողության սարքերի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քրեակատարողական ծառայության կարիքների համար 2026 թվականի ընթացքում անհրաժեշտ անցակետային հսկողության սարքերի ձեռքբերման, դրանց տեղադրման և երաշխիքի պայմանները՝ կից Հավելված 1 -ում։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Հավելված 1 -ում նշված քրեակատարողական հիմնարկները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