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ՀՀ-ՊԵԿ-ԷԱՃԱՊՁԲ-26/19-Ք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картриджи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ՀՀ-ՊԵԿ-ԷԱՃԱՊՁԲ-26/19-Ք</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картриджи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картриджи</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ՀՀ-ՊԵԿ-ԷԱՃԱՊՁԲ-26/19-Ք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картриджи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"ՀՀ-ՊԵԿ-ԷԱՃԱՊՁԲ-26/19-Ք"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ՀՀ-ՊԵԿ-ԷԱՃԱՊՁԲ-26/19-Ք*.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"ՀՀ-ՊԵԿ-ԷԱՃԱՊՁԲ-26/19-Ք"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ՀՀ-ՊԵԿ-ԷԱՃԱՊՁԲ-26/19-Ք*.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ՀՀ-ՊԵԿ-ԷԱՃԱՊՁԲ-26/19-Ք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предусмотрен для принтера Canon i-Sensys MF264dw sd.*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принтеров Canon i-Sensys MF443dw. Цвет чернил  тонер-картриджа- черный.*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принтеров Samsung Xpress M2020, M2020w, M2022, M2022w Цвет чернил  тонер-картриджа- черный.*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Samsung ML-2160, ML-2165, SCX-3400, SCX-3405,  ML-2162, ML-2167, ML-2168, SCX-3407, SF-760P. Цвет чернил  тонер-картриджа- черный.*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Canon iR2520/2530. Цвет чернил  тонер-картриджа- черный.*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HP Color Laserjet CP5225 . Цвет чернил  тонер-картриджа- черный (Black).*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HP Color Laserjet CP5225 . Цвет чернил  тонер-картриджа- желтый (Yellow).*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HP Color Laserjet CP5225 . Цвет чернил  тонер-картриджа-голубой  (Cyan).*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HP Color Laserjet CP5225 . Цвет чернил  тонер-картриджа- пурпурный (Magenta).*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Canon i- SENSYS MF724 Cdw . Цвет чернил  тонер-картриджа- черный (Black).*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Canon i- SENSYS MF724 Cdw . Цвет чернил  тонер-картриджа- желтый (Yellow).*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Canon i- SENSYS MF724 Cdw . Цвет чернил  тонер-картриджа- голубой  (Cyan).*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Canon i- SENSYS MF724 Cdw . Цвет чернил  тонер-картриджа- пурпурный (Magenta).*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предусмотрен для принтера HP Color Laserjet CP5225. Цвет чернил  тонера черный (Black). Весь тонера- 100г.*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предусмотрен для принтера HP Color Laserjet CP5225. Цвет чернил  тонера желтый (Yellow). Весь тонера- 100г.*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предусмотрен для принтера HP Color Laserjet CP5225. Цвет чернил  тонера пурпурный (Magenta). Весь тонера- 100г.*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предусмотрен для принтера HP Color Laserjet CP5225. Цвет чернил  тонера голубой (Cyan). Весь тонера- 100г.*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