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Набор эндохирургических инструментов и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ԱԲԿ-ԷԱՃ-ԱՊՁԲ-2026/30</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Набор эндохирургических инструментов и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Набор эндохирургических инструментов и оборудования</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Набор эндохирургических инструментов и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Эндохирургический биполярный зажимной стержень/HF2319,5Atraumatik, двойного действия/атравматичный с изогнутым наконечником - 2 шт.,
Набор зажимов-аппликаторов для работы с титаном /M, ML, L/, состоящий из 1 рукоятки и различных стержней длиной 10 мм - 30 см, многоразовый металлический - 1 шт.,
Эндохирургические ножницы длиной 5 мм - 30 см, изогнутые, металлические, многоразовые - 1 шт.,
Эндохирургические диссекторные щипцы, изогнутые, длиной 5 мм - 30 см - 1 шт.,
Эндохирургический ретрактор длиной 5 мм - 30 см - 2 шт.,
Многоразовый пассивный электрод электрокоагулятора - 2 шт.,
Игла Вериша 2,1 мм, длиной 14 см, предназначенная для внутрибрюшинного введения газообразного аммиака, металлическая, многоразовая - 1 шт.,
Эндохирургический крючок длиной 30 см с керамической головкой 5 мм, с возможностью монополярная коагуляция - 1 шт.,
Эндохирургический трокар 5,5 мм - 100 мм длиной, с винтовым магнитным клапаном, металлический, многоразовый, с как минимум 2 силиконовыми кольцами - 1 шт.,
Эндохирургический трокар 12,5 мм - 100 мм длиной, с винтовым магнитным клапаном, металлический, многоразовый - 1 шт.,
Эндохирургический трокар 10 мм - 100 мм длиной с 4-точечными индикаторами - 1 шт.,
Адаптер для трокара 10 мм 5 мм, с возможностью присоединения к пластиковому трокару HF2017.4 – 1 шт.,
Игла Берси 2,1 мм 11 см длиной, предназначенная для наложения швов на брюшину, металлическая, многоразовая - 1 шт.,
Рукоятки зажимов с клапаном, многоразовые 5 мм - 2 шт.,
Рукоятки зажимов без клапанов, многоразовые 5 мм - 2 шт. шт.,
Эндохирургические зубчатые зажимы a./типа «рот рыбы-волка»/ - 1 шт.,
B. Универсальный зубчатый зажим - 1 шт.,
C. Зажим для желчного пузыря с горизонтальными зубцами и окнами HF2007.9 - 1 шт.,
D. Зажим для желчного пузыря с шарниром HF 2004.13 KW
5 мм - 30 см длиной, металлический, многоразовый, соответствующий вышеуказанным рукояткам - 1 шт.
Лапароскопические биполярные щипцы - 2 шт.,
Биполярные щипцы для открытой хирургии Eurostandard - 2 шт.
Все инструменты должны быть новыми, неиспользованными, с возможностью выполнения монополярной коагуляции. С сертификатом качества. Все инструменты должны быть от одного производителя. Сердечники и рукоятки должны быть совместимы друг с другом.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договора в силу, через 2 рабочих дня после получения заказа,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