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Трубы и фитинги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ՀԱԷԿ-ԷԱՃԱՊՁԲ-109/26</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Трубы и фитинги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Трубы и фитинги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Трубы и фитинги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с 1 по 30 марта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с 1 по 30 марта 2027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с 1 по 30 марта 2027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